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CC666" w14:textId="18A4EFD3" w:rsidR="00EE2A76" w:rsidRDefault="000B1A1B">
      <w:pPr>
        <w:pStyle w:val="Default"/>
        <w:spacing w:before="120" w:after="120" w:line="400" w:lineRule="exact"/>
        <w:jc w:val="center"/>
      </w:pPr>
      <w:r>
        <w:rPr>
          <w:rFonts w:ascii="標楷體" w:eastAsia="標楷體" w:hAnsi="標楷體"/>
          <w:sz w:val="32"/>
          <w:szCs w:val="32"/>
        </w:rPr>
        <w:t>新北市立新北高中</w:t>
      </w:r>
      <w:r>
        <w:rPr>
          <w:rFonts w:ascii="Times New Roman" w:eastAsia="標楷體" w:hAnsi="Times New Roman" w:cs="Times New Roman"/>
          <w:sz w:val="32"/>
          <w:szCs w:val="32"/>
        </w:rPr>
        <w:t>111</w:t>
      </w:r>
      <w:r>
        <w:rPr>
          <w:rFonts w:ascii="Times New Roman" w:eastAsia="標楷體" w:hAnsi="Times New Roman" w:cs="Times New Roman"/>
          <w:sz w:val="32"/>
          <w:szCs w:val="32"/>
        </w:rPr>
        <w:t>學年度第</w:t>
      </w:r>
      <w:r>
        <w:rPr>
          <w:rFonts w:ascii="Times New Roman" w:eastAsia="標楷體" w:hAnsi="Times New Roman" w:cs="Times New Roman"/>
          <w:sz w:val="32"/>
          <w:szCs w:val="32"/>
        </w:rPr>
        <w:t>2</w:t>
      </w:r>
      <w:r>
        <w:rPr>
          <w:rFonts w:ascii="Times New Roman" w:eastAsia="標楷體" w:hAnsi="Times New Roman" w:cs="Times New Roman"/>
          <w:sz w:val="32"/>
          <w:szCs w:val="32"/>
        </w:rPr>
        <w:t>學</w:t>
      </w:r>
      <w:r>
        <w:rPr>
          <w:rFonts w:ascii="標楷體" w:eastAsia="標楷體" w:hAnsi="標楷體"/>
          <w:sz w:val="32"/>
          <w:szCs w:val="32"/>
        </w:rPr>
        <w:t xml:space="preserve">期 </w:t>
      </w:r>
      <w:r w:rsidR="001B5EC4">
        <w:rPr>
          <w:rFonts w:ascii="標楷體" w:eastAsia="標楷體" w:hAnsi="標楷體" w:hint="eastAsia"/>
          <w:sz w:val="32"/>
          <w:szCs w:val="32"/>
        </w:rPr>
        <w:t xml:space="preserve">二 </w:t>
      </w:r>
      <w:r>
        <w:rPr>
          <w:rFonts w:ascii="標楷體" w:eastAsia="標楷體" w:hAnsi="標楷體"/>
          <w:sz w:val="32"/>
          <w:szCs w:val="32"/>
        </w:rPr>
        <w:t xml:space="preserve">年級  </w:t>
      </w:r>
      <w:r w:rsidR="001B5EC4">
        <w:rPr>
          <w:rFonts w:ascii="標楷體" w:eastAsia="標楷體" w:hAnsi="標楷體" w:hint="eastAsia"/>
          <w:sz w:val="32"/>
          <w:szCs w:val="32"/>
        </w:rPr>
        <w:t>地理</w:t>
      </w:r>
      <w:r>
        <w:rPr>
          <w:rFonts w:ascii="標楷體" w:eastAsia="標楷體" w:hAnsi="標楷體"/>
          <w:sz w:val="32"/>
          <w:szCs w:val="32"/>
        </w:rPr>
        <w:t>科教學計畫</w:t>
      </w:r>
    </w:p>
    <w:tbl>
      <w:tblPr>
        <w:tblW w:w="10276" w:type="dxa"/>
        <w:tblInd w:w="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"/>
        <w:gridCol w:w="283"/>
        <w:gridCol w:w="284"/>
        <w:gridCol w:w="284"/>
        <w:gridCol w:w="284"/>
        <w:gridCol w:w="284"/>
        <w:gridCol w:w="276"/>
        <w:gridCol w:w="290"/>
        <w:gridCol w:w="295"/>
        <w:gridCol w:w="3752"/>
        <w:gridCol w:w="771"/>
        <w:gridCol w:w="1426"/>
        <w:gridCol w:w="600"/>
        <w:gridCol w:w="1227"/>
      </w:tblGrid>
      <w:tr w:rsidR="003059F3" w14:paraId="342A421F" w14:textId="77777777" w:rsidTr="003059F3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439BC" w14:textId="77777777" w:rsidR="003059F3" w:rsidRDefault="003059F3" w:rsidP="00380006">
            <w:pPr>
              <w:spacing w:line="240" w:lineRule="auto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一、教學目標</w:t>
            </w:r>
          </w:p>
        </w:tc>
        <w:tc>
          <w:tcPr>
            <w:tcW w:w="7776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78C61" w14:textId="77777777" w:rsidR="00750EA5" w:rsidRDefault="003059F3" w:rsidP="00380006">
            <w:pPr>
              <w:tabs>
                <w:tab w:val="left" w:pos="1232"/>
              </w:tabs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1.從地理學獲得知識解決問題方法與技術。</w:t>
            </w:r>
          </w:p>
          <w:p w14:paraId="15C15017" w14:textId="77777777" w:rsidR="003059F3" w:rsidRDefault="003059F3" w:rsidP="00380006">
            <w:pPr>
              <w:tabs>
                <w:tab w:val="left" w:pos="1232"/>
              </w:tabs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2.從地理角度理解區域文化特色.區域問題內涵.解決區域問題。</w:t>
            </w:r>
          </w:p>
        </w:tc>
      </w:tr>
      <w:tr w:rsidR="003059F3" w14:paraId="4C811203" w14:textId="77777777" w:rsidTr="003059F3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768D7" w14:textId="77777777" w:rsidR="003059F3" w:rsidRDefault="003059F3" w:rsidP="00380006">
            <w:pPr>
              <w:spacing w:line="240" w:lineRule="auto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二、評量方式</w:t>
            </w:r>
          </w:p>
        </w:tc>
        <w:tc>
          <w:tcPr>
            <w:tcW w:w="77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DE82E" w14:textId="77777777" w:rsidR="003059F3" w:rsidRDefault="003059F3" w:rsidP="00380006">
            <w:pPr>
              <w:tabs>
                <w:tab w:val="left" w:pos="1232"/>
              </w:tabs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1.作業繳交.2.課堂參與活動程度3.平時小考成績4.期中期末考成績。</w:t>
            </w:r>
          </w:p>
        </w:tc>
      </w:tr>
      <w:tr w:rsidR="003059F3" w14:paraId="1CA37361" w14:textId="77777777" w:rsidTr="003059F3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CED1C" w14:textId="77777777" w:rsidR="003059F3" w:rsidRDefault="003059F3" w:rsidP="00380006">
            <w:pPr>
              <w:spacing w:line="240" w:lineRule="auto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三、成績計算</w:t>
            </w:r>
          </w:p>
        </w:tc>
        <w:tc>
          <w:tcPr>
            <w:tcW w:w="77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113DA" w14:textId="77777777" w:rsidR="003059F3" w:rsidRDefault="003059F3" w:rsidP="00380006">
            <w:pPr>
              <w:tabs>
                <w:tab w:val="left" w:pos="1232"/>
              </w:tabs>
              <w:spacing w:line="240" w:lineRule="auto"/>
              <w:jc w:val="both"/>
            </w:pPr>
            <w:r>
              <w:rPr>
                <w:rFonts w:ascii="標楷體" w:eastAsia="標楷體" w:hAnsi="標楷體" w:cs="標楷體"/>
              </w:rPr>
              <w:t>平常成績：    30   %   期中(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</w:rPr>
              <w:t>段)考：20%+20 %    期末考：30%</w:t>
            </w:r>
          </w:p>
        </w:tc>
      </w:tr>
      <w:tr w:rsidR="003059F3" w14:paraId="4C6713A6" w14:textId="77777777" w:rsidTr="003059F3">
        <w:trPr>
          <w:cantSplit/>
          <w:trHeight w:val="450"/>
        </w:trPr>
        <w:tc>
          <w:tcPr>
            <w:tcW w:w="250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E1A44" w14:textId="77777777" w:rsidR="003059F3" w:rsidRDefault="003059F3" w:rsidP="00380006">
            <w:pPr>
              <w:spacing w:line="240" w:lineRule="auto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四、對學生的期望</w:t>
            </w:r>
          </w:p>
        </w:tc>
        <w:tc>
          <w:tcPr>
            <w:tcW w:w="77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28E39" w14:textId="77777777" w:rsidR="003059F3" w:rsidRDefault="003059F3" w:rsidP="00380006">
            <w:pPr>
              <w:tabs>
                <w:tab w:val="left" w:pos="1232"/>
              </w:tabs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E2A76" w14:paraId="431C1A52" w14:textId="77777777" w:rsidTr="003059F3">
        <w:trPr>
          <w:cantSplit/>
          <w:trHeight w:val="400"/>
        </w:trPr>
        <w:tc>
          <w:tcPr>
            <w:tcW w:w="787" w:type="dxa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9935C" w14:textId="77777777" w:rsidR="00EE2A76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每週</w:t>
            </w:r>
          </w:p>
          <w:p w14:paraId="5246F1E9" w14:textId="77777777" w:rsidR="00EE2A76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8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B480C" w14:textId="77777777" w:rsidR="00EE2A76" w:rsidRDefault="003059F3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2</w:t>
            </w:r>
            <w:r w:rsidR="000B1A1B">
              <w:rPr>
                <w:rFonts w:ascii="標楷體" w:eastAsia="標楷體" w:hAnsi="標楷體" w:cs="標楷體"/>
                <w:szCs w:val="24"/>
              </w:rPr>
              <w:t>節</w:t>
            </w:r>
          </w:p>
        </w:tc>
        <w:tc>
          <w:tcPr>
            <w:tcW w:w="86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7A403" w14:textId="77777777" w:rsidR="00EE2A76" w:rsidRDefault="000B1A1B">
            <w:pPr>
              <w:tabs>
                <w:tab w:val="left" w:pos="1232"/>
              </w:tabs>
              <w:autoSpaceDE w:val="0"/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授課</w:t>
            </w:r>
          </w:p>
          <w:p w14:paraId="5AEBF502" w14:textId="77777777" w:rsidR="00EE2A76" w:rsidRDefault="000B1A1B">
            <w:pPr>
              <w:tabs>
                <w:tab w:val="left" w:pos="1232"/>
              </w:tabs>
              <w:autoSpaceDE w:val="0"/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教師</w:t>
            </w:r>
          </w:p>
        </w:tc>
        <w:tc>
          <w:tcPr>
            <w:tcW w:w="37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23397A" w14:textId="77777777" w:rsidR="00EE2A76" w:rsidRDefault="003059F3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李嘉雯、尹詩惠、邱漢雲</w:t>
            </w:r>
          </w:p>
        </w:tc>
        <w:tc>
          <w:tcPr>
            <w:tcW w:w="7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0B870" w14:textId="77777777" w:rsidR="003059F3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教材</w:t>
            </w:r>
          </w:p>
          <w:p w14:paraId="64908697" w14:textId="77777777" w:rsidR="00EE2A76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版本</w:t>
            </w:r>
          </w:p>
        </w:tc>
        <w:tc>
          <w:tcPr>
            <w:tcW w:w="14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829E5" w14:textId="77777777" w:rsidR="00EE2A76" w:rsidRDefault="003059F3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龍騰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C0444" w14:textId="77777777" w:rsidR="00EE2A76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年級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C88E3" w14:textId="77777777" w:rsidR="00EE2A76" w:rsidRDefault="003059F3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</w:tr>
      <w:tr w:rsidR="00EE2A76" w14:paraId="21871DB3" w14:textId="77777777" w:rsidTr="003059F3">
        <w:trPr>
          <w:cantSplit/>
          <w:trHeight w:val="400"/>
        </w:trPr>
        <w:tc>
          <w:tcPr>
            <w:tcW w:w="787" w:type="dxa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A9BED" w14:textId="77777777" w:rsidR="00EE2A76" w:rsidRDefault="00EE2A76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852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C884D" w14:textId="77777777" w:rsidR="00EE2A76" w:rsidRDefault="00EE2A76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86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5A419" w14:textId="77777777" w:rsidR="00EE2A76" w:rsidRDefault="00EE2A76">
            <w:pPr>
              <w:tabs>
                <w:tab w:val="left" w:pos="1232"/>
              </w:tabs>
              <w:autoSpaceDE w:val="0"/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37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540C7" w14:textId="77777777" w:rsidR="00EE2A76" w:rsidRDefault="00EE2A76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7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2E922" w14:textId="77777777" w:rsidR="00EE2A76" w:rsidRDefault="00EE2A76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4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6AB33" w14:textId="77777777" w:rsidR="00EE2A76" w:rsidRDefault="00EE2A76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281F2" w14:textId="77777777" w:rsidR="00EE2A76" w:rsidRDefault="000B1A1B">
            <w:pPr>
              <w:tabs>
                <w:tab w:val="left" w:pos="1232"/>
              </w:tabs>
              <w:spacing w:line="240" w:lineRule="auto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組別</w:t>
            </w:r>
          </w:p>
        </w:tc>
        <w:tc>
          <w:tcPr>
            <w:tcW w:w="1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FE028" w14:textId="77777777" w:rsidR="00EE2A76" w:rsidRDefault="003059F3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全年級</w:t>
            </w:r>
          </w:p>
        </w:tc>
      </w:tr>
      <w:tr w:rsidR="00EE2A76" w14:paraId="06CB3522" w14:textId="77777777" w:rsidTr="003059F3">
        <w:trPr>
          <w:cantSplit/>
          <w:trHeight w:val="629"/>
        </w:trPr>
        <w:tc>
          <w:tcPr>
            <w:tcW w:w="2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B1439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月份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3B164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週次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90545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日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C0DE5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DDE55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76269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670F9D" w14:textId="77777777" w:rsidR="00EE2A76" w:rsidRPr="00942FA2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42FA2">
              <w:rPr>
                <w:rFonts w:ascii="標楷體"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EE016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7794F8" w14:textId="77777777" w:rsidR="00EE2A76" w:rsidRDefault="000B1A1B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六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AB3EE" w14:textId="77777777" w:rsidR="00EE2A76" w:rsidRDefault="000B1A1B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教學內容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57006" w14:textId="77777777" w:rsidR="00EE2A76" w:rsidRDefault="000B1A1B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 註</w:t>
            </w:r>
          </w:p>
        </w:tc>
        <w:tc>
          <w:tcPr>
            <w:tcW w:w="1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789B8" w14:textId="77777777" w:rsidR="00EE2A76" w:rsidRDefault="000B1A1B">
            <w:pPr>
              <w:tabs>
                <w:tab w:val="left" w:pos="1232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重要事項</w:t>
            </w:r>
          </w:p>
        </w:tc>
      </w:tr>
      <w:tr w:rsidR="00327883" w14:paraId="78CFC6DA" w14:textId="77777777" w:rsidTr="003059F3">
        <w:trPr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C2124C" w14:textId="77777777" w:rsidR="00327883" w:rsidRDefault="00327883" w:rsidP="00327883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二月</w:t>
            </w: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4C93E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一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95558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BFAB2" w14:textId="77777777" w:rsidR="00327883" w:rsidRDefault="00327883" w:rsidP="00327883">
            <w:pPr>
              <w:spacing w:line="24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164D3D88" w14:textId="77777777" w:rsidR="00327883" w:rsidRDefault="00327883" w:rsidP="00327883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E4D18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05E85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6F521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69A2E" w14:textId="77777777" w:rsidR="00327883" w:rsidRDefault="00327883" w:rsidP="00327883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58A1C" w14:textId="77777777" w:rsidR="00327883" w:rsidRPr="00157E46" w:rsidRDefault="00327883" w:rsidP="00327883">
            <w:pPr>
              <w:rPr>
                <w:b/>
              </w:rPr>
            </w:pPr>
            <w:r w:rsidRPr="00157E46">
              <w:rPr>
                <w:rFonts w:eastAsia="微軟正黑體"/>
                <w:b/>
                <w:color w:val="FF0000"/>
                <w:sz w:val="16"/>
                <w:szCs w:val="16"/>
              </w:rPr>
              <w:t>18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0453D" w14:textId="77777777" w:rsidR="00327883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第一章東西文化的接觸與區域發展</w:t>
            </w:r>
            <w:r w:rsidR="00157E46">
              <w:rPr>
                <w:rFonts w:ascii="標楷體" w:eastAsia="標楷體" w:hAnsi="標楷體" w:cs="新細明體" w:hint="eastAsia"/>
                <w:sz w:val="16"/>
                <w:szCs w:val="16"/>
              </w:rPr>
              <w:t>(東南亞</w:t>
            </w:r>
            <w:r w:rsidR="00157E46">
              <w:rPr>
                <w:rFonts w:ascii="標楷體" w:eastAsia="標楷體" w:hAnsi="標楷體" w:cs="新細明體"/>
                <w:sz w:val="16"/>
                <w:szCs w:val="16"/>
              </w:rPr>
              <w:t>)</w:t>
            </w:r>
          </w:p>
          <w:p w14:paraId="680D12AB" w14:textId="77777777" w:rsidR="00327883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第1節過渡性的環境背景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21E55" w14:textId="77777777" w:rsidR="00327883" w:rsidRPr="0057359A" w:rsidRDefault="0057359A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  <w:r w:rsidRPr="0057359A">
              <w:rPr>
                <w:rFonts w:eastAsiaTheme="majorEastAsia"/>
                <w:color w:val="FF0000"/>
                <w:szCs w:val="24"/>
              </w:rPr>
              <w:t>2/18</w:t>
            </w:r>
            <w:r w:rsidRPr="0057359A">
              <w:rPr>
                <w:rFonts w:eastAsiaTheme="majorEastAsia" w:hint="eastAsia"/>
                <w:color w:val="FF0000"/>
                <w:szCs w:val="24"/>
              </w:rPr>
              <w:t>補</w:t>
            </w:r>
            <w:r w:rsidRPr="0057359A">
              <w:rPr>
                <w:rFonts w:eastAsiaTheme="majorEastAsia" w:hint="eastAsia"/>
                <w:color w:val="FF0000"/>
                <w:szCs w:val="24"/>
              </w:rPr>
              <w:t>2</w:t>
            </w:r>
            <w:r w:rsidRPr="0057359A">
              <w:rPr>
                <w:rFonts w:eastAsiaTheme="majorEastAsia"/>
                <w:color w:val="FF0000"/>
                <w:szCs w:val="24"/>
              </w:rPr>
              <w:t>/20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29883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開學、高一&amp;高二複習考(13)</w:t>
            </w:r>
          </w:p>
          <w:p w14:paraId="10C1E08A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補班補課(18，補2/27、第8節輔導課照表上課)</w:t>
            </w:r>
          </w:p>
        </w:tc>
      </w:tr>
      <w:tr w:rsidR="00327883" w14:paraId="5753ADF5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C864A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8B0B5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EFD1D7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206E3" w14:textId="77777777" w:rsidR="00327883" w:rsidRDefault="00327883" w:rsidP="00327883">
            <w:pPr>
              <w:spacing w:line="24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47DF0DE1" w14:textId="77777777" w:rsidR="00327883" w:rsidRDefault="00327883" w:rsidP="00327883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43B4B" w14:textId="77777777" w:rsidR="00327883" w:rsidRDefault="00327883" w:rsidP="00327883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037BD2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1FD63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26721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B1E40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45F1C" w14:textId="77777777" w:rsidR="00157E46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第2節多元文化景觀</w:t>
            </w:r>
          </w:p>
          <w:p w14:paraId="61517130" w14:textId="77777777" w:rsidR="00327883" w:rsidRDefault="00157E46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第3節經濟發展與轉型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02B3D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76CBF" w14:textId="77777777" w:rsidR="00327883" w:rsidRDefault="00327883" w:rsidP="00327883">
            <w:pPr>
              <w:spacing w:line="200" w:lineRule="exact"/>
              <w:jc w:val="left"/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晚自習開始(20)</w:t>
            </w:r>
            <w:r>
              <w:t xml:space="preserve"> </w:t>
            </w: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、高一二輔導課開始(20)、高三第1次分科測驗模擬考(20)</w:t>
            </w:r>
          </w:p>
        </w:tc>
      </w:tr>
      <w:tr w:rsidR="00327883" w14:paraId="56127CDD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57049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18A05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8B211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3FE42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9DF9C7" w14:textId="77777777" w:rsidR="00327883" w:rsidRDefault="00327883" w:rsidP="00327883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40BED" w14:textId="77777777" w:rsidR="00327883" w:rsidRDefault="00327883" w:rsidP="00327883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三月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A6B9F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F9B96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0A7C1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05DEC" w14:textId="77777777" w:rsidR="00327883" w:rsidRDefault="00157E46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東西文化的接觸與區域發展</w:t>
            </w: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補充(南亞)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FF32A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05038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和平紀念日調整放假(27，2/18已補班補課)、和平紀念日(28)</w:t>
            </w:r>
          </w:p>
        </w:tc>
      </w:tr>
      <w:tr w:rsidR="00327883" w14:paraId="42B2AB8A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D0254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F1467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E7C9F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FCB5C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95BF7" w14:textId="77777777" w:rsidR="00327883" w:rsidRDefault="00327883" w:rsidP="00327883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A00E1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06BAA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0F2DE0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FD166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12CE4" w14:textId="77777777" w:rsidR="00327883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第二章從孤立到樞紐-澳.紐</w:t>
            </w:r>
          </w:p>
          <w:p w14:paraId="0B5403F8" w14:textId="77777777" w:rsidR="00157E46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第1節孤立位置的澳紐</w:t>
            </w:r>
          </w:p>
          <w:p w14:paraId="3128EC1B" w14:textId="77777777" w:rsidR="00327883" w:rsidRDefault="00157E46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第2節族群與移民社會的發展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68554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59FDC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327883" w14:paraId="107AD0F0" w14:textId="77777777" w:rsidTr="003059F3">
        <w:trPr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BA732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三月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A0FBE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五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3AB90D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9F713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85517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52E3F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BE707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ABD9A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48906A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919B0" w14:textId="77777777" w:rsidR="00327883" w:rsidRDefault="00157E46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第3節產業發展與地緣樞紐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B2CFC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9944A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</w:p>
        </w:tc>
      </w:tr>
      <w:tr w:rsidR="00327883" w14:paraId="1269FAA3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E2E26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D5306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六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70A9D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EDF35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85DA9C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04ACC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22975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D5F70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2F32D" w14:textId="77777777" w:rsidR="00327883" w:rsidRPr="00157E46" w:rsidRDefault="00327883" w:rsidP="00327883">
            <w:pPr>
              <w:rPr>
                <w:b/>
              </w:rPr>
            </w:pPr>
            <w:r w:rsidRPr="00157E46">
              <w:rPr>
                <w:rFonts w:eastAsia="微軟正黑體"/>
                <w:b/>
                <w:color w:val="FF0000"/>
                <w:sz w:val="16"/>
                <w:szCs w:val="16"/>
              </w:rPr>
              <w:t>25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7D4A0" w14:textId="77777777" w:rsidR="00157E46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第三章伊斯蘭世界形成與發展</w:t>
            </w:r>
          </w:p>
          <w:p w14:paraId="6604B858" w14:textId="77777777" w:rsidR="00157E46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第1節乾燥而單調自然環境</w:t>
            </w:r>
          </w:p>
          <w:p w14:paraId="5E20E6FA" w14:textId="77777777" w:rsidR="00327883" w:rsidRDefault="00157E46" w:rsidP="00327883">
            <w:pPr>
              <w:spacing w:line="0" w:lineRule="atLeast"/>
              <w:jc w:val="both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第2節伊斯蘭文化特色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9EAF3" w14:textId="77777777" w:rsidR="00327883" w:rsidRPr="0057359A" w:rsidRDefault="0057359A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  <w:r w:rsidRPr="0057359A">
              <w:rPr>
                <w:rFonts w:eastAsiaTheme="majorEastAsia"/>
                <w:color w:val="FF0000"/>
                <w:szCs w:val="24"/>
              </w:rPr>
              <w:t>2/</w:t>
            </w:r>
            <w:r>
              <w:rPr>
                <w:rFonts w:eastAsiaTheme="majorEastAsia"/>
                <w:color w:val="FF0000"/>
                <w:szCs w:val="24"/>
              </w:rPr>
              <w:t>25</w:t>
            </w:r>
            <w:r w:rsidRPr="0057359A">
              <w:rPr>
                <w:rFonts w:eastAsiaTheme="majorEastAsia" w:hint="eastAsia"/>
                <w:color w:val="FF0000"/>
                <w:szCs w:val="24"/>
              </w:rPr>
              <w:t>補</w:t>
            </w:r>
            <w:r>
              <w:rPr>
                <w:rFonts w:eastAsiaTheme="majorEastAsia"/>
                <w:color w:val="FF0000"/>
                <w:szCs w:val="24"/>
              </w:rPr>
              <w:t>4</w:t>
            </w:r>
            <w:r w:rsidRPr="0057359A">
              <w:rPr>
                <w:rFonts w:eastAsiaTheme="majorEastAsia"/>
                <w:color w:val="FF0000"/>
                <w:szCs w:val="24"/>
              </w:rPr>
              <w:t>/</w:t>
            </w:r>
            <w:r>
              <w:rPr>
                <w:rFonts w:eastAsiaTheme="majorEastAsia"/>
                <w:color w:val="FF0000"/>
                <w:szCs w:val="24"/>
              </w:rPr>
              <w:t>30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735DB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補班補課(25，補4/3)</w:t>
            </w:r>
          </w:p>
        </w:tc>
      </w:tr>
      <w:tr w:rsidR="00327883" w14:paraId="15B1D093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C0FE29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30E30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七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4101F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B3016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05FAA" w14:textId="77777777" w:rsidR="00327883" w:rsidRPr="00327883" w:rsidRDefault="00327883" w:rsidP="00327883">
            <w:pPr>
              <w:spacing w:line="200" w:lineRule="exact"/>
              <w:rPr>
                <w:rFonts w:eastAsia="微軟正黑體"/>
                <w:color w:val="FF0000"/>
              </w:rPr>
            </w:pPr>
            <w:r w:rsidRPr="00327883">
              <w:rPr>
                <w:rFonts w:eastAsia="微軟正黑體"/>
                <w:color w:val="FF0000"/>
              </w:rPr>
              <w:t>○</w:t>
            </w:r>
          </w:p>
          <w:p w14:paraId="7AA29B8D" w14:textId="77777777" w:rsidR="00327883" w:rsidRPr="00327883" w:rsidRDefault="00327883" w:rsidP="00327883">
            <w:pPr>
              <w:spacing w:line="200" w:lineRule="exact"/>
              <w:rPr>
                <w:rFonts w:eastAsia="微軟正黑體"/>
                <w:color w:val="FF0000"/>
                <w:sz w:val="16"/>
                <w:szCs w:val="16"/>
              </w:rPr>
            </w:pPr>
            <w:r w:rsidRPr="00327883">
              <w:rPr>
                <w:rFonts w:eastAsia="微軟正黑體"/>
                <w:color w:val="FF0000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7A29" w14:textId="77777777" w:rsidR="00327883" w:rsidRPr="00327883" w:rsidRDefault="00327883" w:rsidP="00327883">
            <w:pPr>
              <w:spacing w:line="200" w:lineRule="exact"/>
              <w:rPr>
                <w:rFonts w:eastAsia="微軟正黑體"/>
                <w:color w:val="FF0000"/>
              </w:rPr>
            </w:pPr>
            <w:r w:rsidRPr="00327883">
              <w:rPr>
                <w:rFonts w:eastAsia="微軟正黑體"/>
                <w:color w:val="FF0000"/>
              </w:rPr>
              <w:t>○</w:t>
            </w:r>
          </w:p>
          <w:p w14:paraId="03F95888" w14:textId="77777777" w:rsidR="00327883" w:rsidRPr="00327883" w:rsidRDefault="00327883" w:rsidP="00327883">
            <w:pPr>
              <w:spacing w:line="200" w:lineRule="exact"/>
              <w:rPr>
                <w:rFonts w:eastAsia="微軟正黑體"/>
                <w:color w:val="FF0000"/>
                <w:sz w:val="16"/>
                <w:szCs w:val="16"/>
              </w:rPr>
            </w:pPr>
            <w:r w:rsidRPr="00327883">
              <w:rPr>
                <w:rFonts w:eastAsia="微軟正黑體"/>
                <w:color w:val="FF0000"/>
                <w:sz w:val="16"/>
                <w:szCs w:val="16"/>
              </w:rPr>
              <w:t>29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C60086" w14:textId="77777777" w:rsidR="00327883" w:rsidRPr="00942FA2" w:rsidRDefault="00327883" w:rsidP="00327883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EC11D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31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3445C" w14:textId="77777777" w:rsidR="00327883" w:rsidRDefault="00327883" w:rsidP="00327883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四月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25A8E" w14:textId="77777777" w:rsidR="00327883" w:rsidRDefault="00327883" w:rsidP="00327883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第一次期中考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8F153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EBAD1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第1次段考(28~29)</w:t>
            </w:r>
          </w:p>
        </w:tc>
      </w:tr>
      <w:tr w:rsidR="00327883" w14:paraId="1D2990C4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9B596A" w14:textId="77777777" w:rsidR="00327883" w:rsidRDefault="00327883" w:rsidP="00327883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21253" w14:textId="77777777" w:rsidR="00327883" w:rsidRDefault="00327883" w:rsidP="00327883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八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5B352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D4155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02D20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FF6E6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F99F7" w14:textId="77777777" w:rsidR="00327883" w:rsidRPr="00942FA2" w:rsidRDefault="00327883" w:rsidP="00327883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C26C5A" w14:textId="77777777" w:rsidR="00327883" w:rsidRDefault="00327883" w:rsidP="00327883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38772" w14:textId="77777777" w:rsidR="00327883" w:rsidRDefault="00327883" w:rsidP="00327883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FF695" w14:textId="77777777" w:rsidR="00157E46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第3節伊斯蘭世界</w:t>
            </w:r>
          </w:p>
          <w:p w14:paraId="4513879F" w14:textId="77777777" w:rsidR="00157E46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第四章歐洲文明發展與擴散</w:t>
            </w:r>
          </w:p>
          <w:p w14:paraId="1946C245" w14:textId="77777777" w:rsidR="00327883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第1節文明發展與環境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78CEF" w14:textId="77777777" w:rsidR="00327883" w:rsidRPr="0057359A" w:rsidRDefault="00327883" w:rsidP="00327883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68BAF" w14:textId="77777777" w:rsidR="00327883" w:rsidRDefault="00327883" w:rsidP="00327883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兒童節調整放假(3，3/25已補班補課)、兒童節(4)、民族掃墓節(5)、校內英語文競賽(7)</w:t>
            </w:r>
          </w:p>
        </w:tc>
      </w:tr>
      <w:tr w:rsidR="00157E46" w14:paraId="3EC9C12F" w14:textId="77777777" w:rsidTr="003059F3">
        <w:trPr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38106" w14:textId="77777777" w:rsidR="00157E46" w:rsidRDefault="00157E46" w:rsidP="00157E46">
            <w:pPr>
              <w:spacing w:line="0" w:lineRule="atLeas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四月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9AA82" w14:textId="77777777" w:rsidR="00157E46" w:rsidRDefault="00157E46" w:rsidP="00157E46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九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F0336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9AFB1F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A09933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1F133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F09CB" w14:textId="77777777" w:rsidR="00157E46" w:rsidRPr="00942FA2" w:rsidRDefault="00157E46" w:rsidP="00157E46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78988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42FFA" w14:textId="77777777" w:rsidR="00157E46" w:rsidRDefault="00157E46" w:rsidP="00157E46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1502E" w14:textId="77777777" w:rsidR="00157E46" w:rsidRDefault="00157E46" w:rsidP="00157E46">
            <w:pPr>
              <w:spacing w:line="0" w:lineRule="atLeast"/>
              <w:jc w:val="both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第2節欧洲崛起與擴張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DBDB1" w14:textId="77777777" w:rsidR="00157E46" w:rsidRPr="0057359A" w:rsidRDefault="00157E46" w:rsidP="00157E46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305FD" w14:textId="77777777" w:rsidR="00157E46" w:rsidRDefault="00157E46" w:rsidP="00157E46">
            <w:pPr>
              <w:spacing w:line="200" w:lineRule="exact"/>
              <w:jc w:val="left"/>
              <w:rPr>
                <w:rFonts w:ascii="標楷體" w:eastAsia="標楷體" w:hAnsi="標楷體"/>
                <w:spacing w:val="-12"/>
                <w:w w:val="80"/>
                <w:sz w:val="18"/>
                <w:szCs w:val="16"/>
              </w:rPr>
            </w:pPr>
            <w:r>
              <w:rPr>
                <w:rFonts w:ascii="標楷體" w:eastAsia="標楷體" w:hAnsi="標楷體"/>
                <w:spacing w:val="-12"/>
                <w:w w:val="80"/>
                <w:sz w:val="18"/>
                <w:szCs w:val="16"/>
              </w:rPr>
              <w:t>新北市中學小學科學展覽會(15~16)</w:t>
            </w:r>
          </w:p>
        </w:tc>
      </w:tr>
      <w:tr w:rsidR="0057359A" w14:paraId="48183F96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4EEBB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760CA" w14:textId="77777777" w:rsidR="0057359A" w:rsidRDefault="0057359A" w:rsidP="0057359A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8EB9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52E143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8A64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FAA96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0308F" w14:textId="77777777" w:rsidR="0057359A" w:rsidRPr="00942FA2" w:rsidRDefault="0057359A" w:rsidP="0057359A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439F5C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57C3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B241F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第2節欧洲崛起與擴張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58071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D5E52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57359A" w14:paraId="0C83801B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C487D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5CBF0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十一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D7893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776B1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1559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D7446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262FF" w14:textId="77777777" w:rsidR="0057359A" w:rsidRPr="00942FA2" w:rsidRDefault="0057359A" w:rsidP="0057359A">
            <w:pPr>
              <w:spacing w:line="200" w:lineRule="exact"/>
              <w:rPr>
                <w:rFonts w:eastAsia="微軟正黑體"/>
              </w:rPr>
            </w:pPr>
            <w:r w:rsidRPr="00942FA2">
              <w:rPr>
                <w:rFonts w:eastAsia="微軟正黑體"/>
              </w:rPr>
              <w:t>○</w:t>
            </w:r>
          </w:p>
          <w:p w14:paraId="1ACC81A4" w14:textId="77777777" w:rsidR="0057359A" w:rsidRPr="00942FA2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6427A" w14:textId="77777777" w:rsidR="0057359A" w:rsidRDefault="0057359A" w:rsidP="0057359A">
            <w:pPr>
              <w:spacing w:line="20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49810A40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32179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81233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 w:hint="eastAsia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第3節區域整合契機與挑戰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3EF017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D79B9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14"/>
                <w:w w:val="84"/>
                <w:sz w:val="18"/>
                <w:szCs w:val="18"/>
              </w:rPr>
              <w:t>課發會(26)、高三期末考(27~28)</w:t>
            </w:r>
          </w:p>
        </w:tc>
      </w:tr>
      <w:tr w:rsidR="0057359A" w14:paraId="66DD4FAA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D653BE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761E2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十二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30E58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A0762" w14:textId="77777777" w:rsidR="0057359A" w:rsidRDefault="0057359A" w:rsidP="0057359A">
            <w:pPr>
              <w:spacing w:line="200" w:lineRule="exact"/>
            </w:pPr>
            <w:r>
              <w:rPr>
                <w:rFonts w:eastAsia="微軟正黑體"/>
                <w:sz w:val="10"/>
                <w:szCs w:val="10"/>
              </w:rPr>
              <w:t>五月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A0409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9810C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8708A" w14:textId="77777777" w:rsidR="0057359A" w:rsidRPr="00942FA2" w:rsidRDefault="0057359A" w:rsidP="0057359A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24D66" w14:textId="77777777" w:rsidR="0057359A" w:rsidRDefault="0057359A" w:rsidP="0057359A">
            <w:pPr>
              <w:spacing w:line="24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03825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6A11B" w14:textId="77777777" w:rsidR="0057359A" w:rsidRPr="00C21BCD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1BCD">
              <w:rPr>
                <w:rFonts w:ascii="標楷體" w:eastAsia="標楷體" w:hAnsi="標楷體" w:cs="新細明體"/>
                <w:sz w:val="16"/>
                <w:szCs w:val="16"/>
              </w:rPr>
              <w:t>第五章超級强國興起與挑戰-美國</w:t>
            </w:r>
          </w:p>
          <w:p w14:paraId="45AF7574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21BCD">
              <w:rPr>
                <w:rFonts w:ascii="標楷體" w:eastAsia="標楷體" w:hAnsi="標楷體" w:cs="新細明體"/>
                <w:sz w:val="16"/>
                <w:szCs w:val="16"/>
              </w:rPr>
              <w:t>第1節美國環境背景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9CBAA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72181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57359A" w14:paraId="748AD9ED" w14:textId="77777777" w:rsidTr="003059F3">
        <w:trPr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462C0F" w14:textId="77777777" w:rsidR="0057359A" w:rsidRDefault="0057359A" w:rsidP="0057359A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五</w:t>
            </w:r>
            <w:r>
              <w:rPr>
                <w:rFonts w:ascii="標楷體" w:eastAsia="標楷體" w:hAnsi="標楷體" w:cs="新細明體"/>
              </w:rPr>
              <w:t>月</w:t>
            </w: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52C97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十三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C8156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A89F9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EBE51B" w14:textId="77777777" w:rsidR="0057359A" w:rsidRDefault="0057359A" w:rsidP="0057359A">
            <w:pPr>
              <w:spacing w:line="160" w:lineRule="exact"/>
            </w:pPr>
            <w:r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1EC119DF" w14:textId="77777777" w:rsidR="0057359A" w:rsidRDefault="0057359A" w:rsidP="0057359A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A4A6A" w14:textId="77777777" w:rsidR="0057359A" w:rsidRDefault="0057359A" w:rsidP="0057359A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5AC82" w14:textId="77777777" w:rsidR="0057359A" w:rsidRPr="0057359A" w:rsidRDefault="0057359A" w:rsidP="0057359A">
            <w:pPr>
              <w:spacing w:line="160" w:lineRule="exact"/>
              <w:rPr>
                <w:rFonts w:eastAsia="微軟正黑體"/>
                <w:b/>
                <w:color w:val="FF0000"/>
              </w:rPr>
            </w:pPr>
            <w:r w:rsidRPr="0057359A">
              <w:rPr>
                <w:rFonts w:eastAsia="微軟正黑體"/>
                <w:b/>
                <w:color w:val="FF0000"/>
              </w:rPr>
              <w:t>○</w:t>
            </w:r>
          </w:p>
          <w:p w14:paraId="4A47D590" w14:textId="77777777" w:rsidR="0057359A" w:rsidRPr="0057359A" w:rsidRDefault="0057359A" w:rsidP="0057359A">
            <w:pPr>
              <w:spacing w:line="160" w:lineRule="exact"/>
              <w:rPr>
                <w:rFonts w:eastAsia="微軟正黑體"/>
                <w:b/>
                <w:color w:val="FF0000"/>
                <w:sz w:val="16"/>
                <w:szCs w:val="16"/>
              </w:rPr>
            </w:pPr>
            <w:r w:rsidRPr="0057359A">
              <w:rPr>
                <w:rFonts w:eastAsia="微軟正黑體"/>
                <w:b/>
                <w:color w:val="FF0000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8C317" w14:textId="77777777" w:rsidR="0057359A" w:rsidRPr="0057359A" w:rsidRDefault="0057359A" w:rsidP="0057359A">
            <w:pPr>
              <w:spacing w:line="160" w:lineRule="exact"/>
              <w:rPr>
                <w:rFonts w:eastAsia="微軟正黑體"/>
                <w:b/>
                <w:color w:val="FF0000"/>
              </w:rPr>
            </w:pPr>
            <w:r w:rsidRPr="0057359A">
              <w:rPr>
                <w:rFonts w:eastAsia="微軟正黑體"/>
                <w:b/>
                <w:color w:val="FF0000"/>
              </w:rPr>
              <w:t>○</w:t>
            </w:r>
          </w:p>
          <w:p w14:paraId="56C111A9" w14:textId="77777777" w:rsidR="0057359A" w:rsidRPr="0057359A" w:rsidRDefault="0057359A" w:rsidP="0057359A">
            <w:pPr>
              <w:spacing w:line="160" w:lineRule="exact"/>
              <w:rPr>
                <w:rFonts w:eastAsia="微軟正黑體"/>
                <w:b/>
                <w:color w:val="FF0000"/>
                <w:sz w:val="16"/>
                <w:szCs w:val="16"/>
              </w:rPr>
            </w:pPr>
            <w:r w:rsidRPr="0057359A">
              <w:rPr>
                <w:rFonts w:eastAsia="微軟正黑體"/>
                <w:b/>
                <w:color w:val="FF0000"/>
                <w:sz w:val="16"/>
                <w:szCs w:val="16"/>
              </w:rPr>
              <w:t>12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F6519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64EB7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第二次期中考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6AC21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64C53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w w:val="84"/>
                <w:sz w:val="18"/>
                <w:szCs w:val="18"/>
                <w:lang w:eastAsia="zh-HK"/>
              </w:rPr>
              <w:t>高三第2次分科測驗模擬考(9)、高一高二第2次段考(11~12)</w:t>
            </w:r>
          </w:p>
        </w:tc>
      </w:tr>
      <w:tr w:rsidR="0057359A" w14:paraId="11186155" w14:textId="77777777" w:rsidTr="003059F3">
        <w:trPr>
          <w:cantSplit/>
          <w:trHeight w:val="583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747C5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90EFC" w14:textId="77777777" w:rsidR="0057359A" w:rsidRDefault="0057359A" w:rsidP="0057359A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十四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098CA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23C8B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9A56C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BDCB3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17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EAF46" w14:textId="77777777" w:rsidR="0057359A" w:rsidRPr="00942FA2" w:rsidRDefault="0057359A" w:rsidP="0057359A">
            <w:pPr>
              <w:spacing w:line="180" w:lineRule="exact"/>
              <w:rPr>
                <w:rFonts w:ascii="Cambria Math" w:eastAsia="新細明體" w:hAnsi="Cambria Math" w:cs="Cambria Math"/>
                <w:sz w:val="16"/>
                <w:szCs w:val="16"/>
              </w:rPr>
            </w:pPr>
            <w:r w:rsidRPr="00942FA2">
              <w:rPr>
                <w:rFonts w:ascii="Cambria Math" w:eastAsia="新細明體" w:hAnsi="Cambria Math" w:cs="Cambria Math"/>
                <w:sz w:val="16"/>
                <w:szCs w:val="16"/>
              </w:rPr>
              <w:t>△</w:t>
            </w:r>
          </w:p>
          <w:p w14:paraId="27F6C7CE" w14:textId="77777777" w:rsidR="0057359A" w:rsidRPr="00942FA2" w:rsidRDefault="0057359A" w:rsidP="0057359A">
            <w:pPr>
              <w:spacing w:line="180" w:lineRule="exact"/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BE63A" w14:textId="77777777" w:rsidR="0057359A" w:rsidRDefault="0057359A" w:rsidP="0057359A">
            <w:pPr>
              <w:spacing w:line="18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C285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499AC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第2節移民社會文化特色</w:t>
            </w:r>
          </w:p>
          <w:p w14:paraId="1348564B" w14:textId="77777777" w:rsidR="0057359A" w:rsidRDefault="0057359A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第3節產業發展與文明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349FF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A91CE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w w:val="84"/>
                <w:sz w:val="18"/>
                <w:szCs w:val="18"/>
              </w:rPr>
              <w:t>教學研究會(15~19)、作業檢查(15~26)開放會考考場第四節開始停課(19)、國中教育會考(20~21)</w:t>
            </w:r>
          </w:p>
        </w:tc>
      </w:tr>
      <w:tr w:rsidR="0057359A" w14:paraId="19C67853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5AB705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C1D0D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十五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3344B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A0068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E637C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B4D62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4916D" w14:textId="77777777" w:rsidR="0057359A" w:rsidRPr="00942FA2" w:rsidRDefault="0057359A" w:rsidP="0057359A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BE0EE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0FE9B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42240" w14:textId="77777777" w:rsidR="0057359A" w:rsidRDefault="0057359A" w:rsidP="0057359A">
            <w:pPr>
              <w:spacing w:line="240" w:lineRule="exact"/>
              <w:jc w:val="both"/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第六章南方區域發展與挑戰</w:t>
            </w:r>
            <w:r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  <w:t>(</w:t>
            </w: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中南美與漠南非洲</w:t>
            </w:r>
            <w:r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  <w:t>)</w:t>
            </w:r>
          </w:p>
          <w:p w14:paraId="234E1DCF" w14:textId="77777777" w:rsidR="004C0459" w:rsidRDefault="0057359A" w:rsidP="0057359A">
            <w:pPr>
              <w:spacing w:line="240" w:lineRule="exact"/>
              <w:jc w:val="both"/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第1節自然環境</w:t>
            </w:r>
          </w:p>
          <w:p w14:paraId="72F2D5F3" w14:textId="4192442C" w:rsidR="0057359A" w:rsidRPr="0057359A" w:rsidRDefault="004C0459" w:rsidP="0057359A">
            <w:pPr>
              <w:spacing w:line="240" w:lineRule="exact"/>
              <w:jc w:val="both"/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第2節列强入侵與政治發展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6D046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0F727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</w:p>
        </w:tc>
      </w:tr>
      <w:tr w:rsidR="0057359A" w14:paraId="6108A794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2C3DE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112EE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十六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03B42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E2420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CCAE9A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30EA8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660C29" w14:textId="77777777" w:rsidR="0057359A" w:rsidRPr="00942FA2" w:rsidRDefault="0057359A" w:rsidP="0057359A">
            <w:pPr>
              <w:spacing w:line="160" w:lineRule="exact"/>
            </w:pPr>
            <w:r w:rsidRPr="00942FA2">
              <w:rPr>
                <w:rFonts w:eastAsia="微軟正黑體"/>
                <w:sz w:val="10"/>
                <w:szCs w:val="10"/>
              </w:rPr>
              <w:t>六月</w:t>
            </w:r>
            <w:r w:rsidRPr="00942FA2"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D6587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C9D58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0D26BE" w14:textId="530E93E1" w:rsidR="0057359A" w:rsidRPr="0057359A" w:rsidRDefault="004C0459" w:rsidP="0057359A">
            <w:pPr>
              <w:spacing w:line="240" w:lineRule="exact"/>
              <w:jc w:val="both"/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第3節殖民地式經濟發展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3FE79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962B52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/>
                <w:spacing w:val="-8"/>
                <w:w w:val="8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8"/>
                <w:w w:val="80"/>
                <w:sz w:val="18"/>
                <w:szCs w:val="18"/>
              </w:rPr>
              <w:t>畢業典禮(1)</w:t>
            </w:r>
          </w:p>
        </w:tc>
      </w:tr>
      <w:tr w:rsidR="0057359A" w14:paraId="7D461374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1BAD9" w14:textId="77777777" w:rsidR="0057359A" w:rsidRDefault="0057359A" w:rsidP="0057359A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9E7C1" w14:textId="77777777" w:rsidR="0057359A" w:rsidRDefault="0057359A" w:rsidP="0057359A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十七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CB78B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A46EF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006D5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2E236" w14:textId="77777777" w:rsidR="0057359A" w:rsidRDefault="0057359A" w:rsidP="0057359A">
            <w:pPr>
              <w:spacing w:line="20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7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CFA5F" w14:textId="77777777" w:rsidR="0057359A" w:rsidRPr="00942FA2" w:rsidRDefault="0057359A" w:rsidP="0057359A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8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DF6AA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9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C9DAA" w14:textId="77777777" w:rsidR="0057359A" w:rsidRDefault="0057359A" w:rsidP="0057359A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10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96EA7" w14:textId="227F1422" w:rsidR="0057359A" w:rsidRDefault="004C0459" w:rsidP="0057359A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南方區域發展與挑戰</w:t>
            </w:r>
            <w:r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  <w:t>補充(</w:t>
            </w:r>
            <w:r>
              <w:rPr>
                <w:rFonts w:ascii="標楷體" w:eastAsia="標楷體" w:hAnsi="標楷體" w:cs="新細明體"/>
                <w:spacing w:val="-14"/>
                <w:sz w:val="16"/>
                <w:szCs w:val="16"/>
              </w:rPr>
              <w:t>漠南非洲</w:t>
            </w:r>
            <w:r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  <w:t>)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6EC17" w14:textId="77777777" w:rsidR="0057359A" w:rsidRPr="0057359A" w:rsidRDefault="0057359A" w:rsidP="0057359A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BE5A7" w14:textId="77777777" w:rsidR="0057359A" w:rsidRDefault="0057359A" w:rsidP="0057359A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校內學科能力競賽(9)</w:t>
            </w:r>
          </w:p>
        </w:tc>
      </w:tr>
      <w:tr w:rsidR="004C0459" w14:paraId="4BF133FE" w14:textId="77777777" w:rsidTr="003059F3">
        <w:trPr>
          <w:cantSplit/>
          <w:trHeight w:val="454"/>
        </w:trPr>
        <w:tc>
          <w:tcPr>
            <w:tcW w:w="2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5368A" w14:textId="77777777" w:rsidR="004C0459" w:rsidRDefault="004C0459" w:rsidP="004C0459">
            <w:pPr>
              <w:spacing w:line="0" w:lineRule="atLeast"/>
            </w:pPr>
            <w:r>
              <w:rPr>
                <w:rFonts w:ascii="標楷體" w:eastAsia="標楷體" w:hAnsi="標楷體" w:cs="新細明體"/>
                <w:lang w:eastAsia="zh-HK"/>
              </w:rPr>
              <w:t>六月</w:t>
            </w: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A071A" w14:textId="77777777" w:rsidR="004C0459" w:rsidRDefault="004C0459" w:rsidP="004C0459">
            <w:pPr>
              <w:spacing w:line="0" w:lineRule="atLeas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十八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1F4869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29C76C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46DED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9E1F6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14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AE4B11" w14:textId="77777777" w:rsidR="004C0459" w:rsidRPr="00942FA2" w:rsidRDefault="004C0459" w:rsidP="004C0459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15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CDED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16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2D596" w14:textId="77777777" w:rsidR="004C0459" w:rsidRPr="0057359A" w:rsidRDefault="004C0459" w:rsidP="004C0459">
            <w:pPr>
              <w:rPr>
                <w:b/>
              </w:rPr>
            </w:pPr>
            <w:r w:rsidRPr="0057359A">
              <w:rPr>
                <w:rFonts w:eastAsia="微軟正黑體"/>
                <w:b/>
                <w:color w:val="FF0000"/>
                <w:sz w:val="16"/>
                <w:szCs w:val="16"/>
              </w:rPr>
              <w:t>17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D4A9C" w14:textId="77777777" w:rsidR="004C0459" w:rsidRDefault="004C0459" w:rsidP="004C0459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第七章全球化</w:t>
            </w:r>
          </w:p>
          <w:p w14:paraId="4D840296" w14:textId="77777777" w:rsidR="004C0459" w:rsidRDefault="004C0459" w:rsidP="004C0459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第1節全球各地發展條件差異</w:t>
            </w:r>
          </w:p>
          <w:p w14:paraId="0F68C931" w14:textId="5C640C02" w:rsidR="004C0459" w:rsidRPr="0057359A" w:rsidRDefault="004C0459" w:rsidP="004C0459">
            <w:pPr>
              <w:spacing w:line="240" w:lineRule="exact"/>
              <w:jc w:val="both"/>
              <w:rPr>
                <w:rFonts w:ascii="標楷體" w:eastAsia="標楷體" w:hAnsi="標楷體" w:cs="新細明體" w:hint="eastAsia"/>
                <w:spacing w:val="-14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第2節交通革新與全球化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B0D48" w14:textId="77777777" w:rsidR="004C0459" w:rsidRPr="0057359A" w:rsidRDefault="004C0459" w:rsidP="004C0459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  <w:r>
              <w:rPr>
                <w:rFonts w:eastAsiaTheme="majorEastAsia"/>
                <w:color w:val="FF0000"/>
                <w:szCs w:val="24"/>
              </w:rPr>
              <w:t>6</w:t>
            </w:r>
            <w:r w:rsidRPr="0057359A">
              <w:rPr>
                <w:rFonts w:eastAsiaTheme="majorEastAsia"/>
                <w:color w:val="FF0000"/>
                <w:szCs w:val="24"/>
              </w:rPr>
              <w:t>/1</w:t>
            </w:r>
            <w:r>
              <w:rPr>
                <w:rFonts w:eastAsiaTheme="majorEastAsia"/>
                <w:color w:val="FF0000"/>
                <w:szCs w:val="24"/>
              </w:rPr>
              <w:t>7</w:t>
            </w:r>
            <w:r w:rsidRPr="0057359A">
              <w:rPr>
                <w:rFonts w:eastAsiaTheme="majorEastAsia" w:hint="eastAsia"/>
                <w:color w:val="FF0000"/>
                <w:szCs w:val="24"/>
              </w:rPr>
              <w:t>補</w:t>
            </w:r>
            <w:r w:rsidRPr="0057359A">
              <w:rPr>
                <w:rFonts w:eastAsiaTheme="majorEastAsia" w:hint="eastAsia"/>
                <w:color w:val="FF0000"/>
                <w:szCs w:val="24"/>
              </w:rPr>
              <w:t>2</w:t>
            </w:r>
            <w:r w:rsidRPr="0057359A">
              <w:rPr>
                <w:rFonts w:eastAsiaTheme="majorEastAsia"/>
                <w:color w:val="FF0000"/>
                <w:szCs w:val="24"/>
              </w:rPr>
              <w:t>/20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94AA3" w14:textId="77777777" w:rsidR="004C0459" w:rsidRDefault="004C0459" w:rsidP="004C0459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</w:rPr>
              <w:t>補班補課(17，補6/23)</w:t>
            </w:r>
          </w:p>
        </w:tc>
      </w:tr>
      <w:tr w:rsidR="004C0459" w14:paraId="045822DB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47CDF" w14:textId="77777777" w:rsidR="004C0459" w:rsidRDefault="004C0459" w:rsidP="004C0459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1782E7" w14:textId="77777777" w:rsidR="004C0459" w:rsidRDefault="004C0459" w:rsidP="004C0459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十九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5B68E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928DF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1D132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3515E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21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553B3" w14:textId="77777777" w:rsidR="004C0459" w:rsidRPr="00942FA2" w:rsidRDefault="004C0459" w:rsidP="004C0459">
            <w:pPr>
              <w:rPr>
                <w:rFonts w:eastAsia="微軟正黑體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22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B79E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23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90E14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24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3A6EE7" w14:textId="052D8890" w:rsidR="004C0459" w:rsidRDefault="004C0459" w:rsidP="004C0459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第3節經濟地理空間重組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BD79BE" w14:textId="77777777" w:rsidR="004C0459" w:rsidRPr="0057359A" w:rsidRDefault="004C0459" w:rsidP="004C0459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46874" w14:textId="77777777" w:rsidR="004C0459" w:rsidRDefault="004C0459" w:rsidP="004C0459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  <w:t>端午節(22)、端午節調整放假(23，6/17已補班補課)、高一高二輔導課結束(23)</w:t>
            </w:r>
          </w:p>
        </w:tc>
      </w:tr>
      <w:tr w:rsidR="004C0459" w14:paraId="323481C5" w14:textId="77777777" w:rsidTr="003059F3">
        <w:trPr>
          <w:cantSplit/>
          <w:trHeight w:val="454"/>
        </w:trPr>
        <w:tc>
          <w:tcPr>
            <w:tcW w:w="22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DD093" w14:textId="77777777" w:rsidR="004C0459" w:rsidRDefault="004C0459" w:rsidP="004C0459">
            <w:pPr>
              <w:spacing w:line="0" w:lineRule="atLeast"/>
              <w:rPr>
                <w:rFonts w:ascii="標楷體" w:eastAsia="標楷體" w:hAnsi="標楷體" w:cs="新細明體"/>
              </w:rPr>
            </w:pPr>
          </w:p>
        </w:tc>
        <w:tc>
          <w:tcPr>
            <w:tcW w:w="283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766E8" w14:textId="77777777" w:rsidR="004C0459" w:rsidRDefault="004C0459" w:rsidP="004C0459">
            <w:pPr>
              <w:spacing w:line="160" w:lineRule="exact"/>
              <w:rPr>
                <w:rFonts w:eastAsia="新細明體"/>
                <w:sz w:val="16"/>
                <w:szCs w:val="16"/>
              </w:rPr>
            </w:pPr>
            <w:r>
              <w:rPr>
                <w:rFonts w:eastAsia="新細明體"/>
                <w:sz w:val="16"/>
                <w:szCs w:val="16"/>
              </w:rPr>
              <w:t>二十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37B0C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427A4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1A5D3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39B65" w14:textId="77777777" w:rsidR="004C0459" w:rsidRDefault="004C0459" w:rsidP="004C0459">
            <w:pPr>
              <w:spacing w:line="160" w:lineRule="exact"/>
              <w:rPr>
                <w:rFonts w:eastAsia="微軟正黑體"/>
              </w:rPr>
            </w:pPr>
            <w:r>
              <w:rPr>
                <w:rFonts w:eastAsia="微軟正黑體"/>
              </w:rPr>
              <w:t>○</w:t>
            </w:r>
          </w:p>
          <w:p w14:paraId="5C1D4263" w14:textId="77777777" w:rsidR="004C0459" w:rsidRDefault="004C0459" w:rsidP="004C0459">
            <w:pPr>
              <w:spacing w:line="160" w:lineRule="exact"/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28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8C1DB" w14:textId="77777777" w:rsidR="004C0459" w:rsidRPr="00942FA2" w:rsidRDefault="004C0459" w:rsidP="004C0459">
            <w:pPr>
              <w:spacing w:line="160" w:lineRule="exact"/>
              <w:rPr>
                <w:rFonts w:eastAsia="微軟正黑體"/>
              </w:rPr>
            </w:pPr>
            <w:r w:rsidRPr="00942FA2">
              <w:rPr>
                <w:rFonts w:eastAsia="微軟正黑體"/>
              </w:rPr>
              <w:t>○</w:t>
            </w:r>
          </w:p>
          <w:p w14:paraId="3E81CBFF" w14:textId="77777777" w:rsidR="004C0459" w:rsidRPr="00942FA2" w:rsidRDefault="004C0459" w:rsidP="004C0459">
            <w:pPr>
              <w:spacing w:line="160" w:lineRule="exact"/>
              <w:rPr>
                <w:rFonts w:eastAsia="微軟正黑體"/>
                <w:color w:val="FF0000"/>
                <w:sz w:val="16"/>
                <w:szCs w:val="16"/>
              </w:rPr>
            </w:pPr>
            <w:r w:rsidRPr="00942FA2">
              <w:rPr>
                <w:rFonts w:eastAsia="微軟正黑體"/>
                <w:sz w:val="16"/>
                <w:szCs w:val="16"/>
              </w:rPr>
              <w:t>29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BBC86" w14:textId="77777777" w:rsidR="004C0459" w:rsidRDefault="004C0459" w:rsidP="004C0459">
            <w:pPr>
              <w:rPr>
                <w:rFonts w:eastAsia="微軟正黑體"/>
                <w:sz w:val="16"/>
                <w:szCs w:val="16"/>
              </w:rPr>
            </w:pPr>
            <w:r>
              <w:rPr>
                <w:rFonts w:eastAsia="微軟正黑體"/>
                <w:sz w:val="16"/>
                <w:szCs w:val="16"/>
              </w:rPr>
              <w:t>30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C0DB6" w14:textId="77777777" w:rsidR="004C0459" w:rsidRDefault="004C0459" w:rsidP="004C0459">
            <w:pPr>
              <w:spacing w:line="160" w:lineRule="exact"/>
            </w:pPr>
            <w:r>
              <w:rPr>
                <w:rFonts w:eastAsia="微軟正黑體"/>
                <w:sz w:val="10"/>
                <w:szCs w:val="10"/>
              </w:rPr>
              <w:t>七月</w:t>
            </w:r>
            <w:r>
              <w:rPr>
                <w:rFonts w:eastAsia="微軟正黑體"/>
                <w:sz w:val="16"/>
                <w:szCs w:val="16"/>
              </w:rPr>
              <w:t>1</w:t>
            </w:r>
          </w:p>
        </w:tc>
        <w:tc>
          <w:tcPr>
            <w:tcW w:w="3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6DF54" w14:textId="3EDCBC00" w:rsidR="004C0459" w:rsidRDefault="004C0459" w:rsidP="004C0459">
            <w:pPr>
              <w:spacing w:line="0" w:lineRule="atLeas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sz w:val="16"/>
                <w:szCs w:val="16"/>
              </w:rPr>
              <w:t>期末考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255AE" w14:textId="77777777" w:rsidR="004C0459" w:rsidRPr="0057359A" w:rsidRDefault="004C0459" w:rsidP="004C0459">
            <w:pPr>
              <w:tabs>
                <w:tab w:val="left" w:pos="1232"/>
              </w:tabs>
              <w:spacing w:line="0" w:lineRule="atLeast"/>
              <w:rPr>
                <w:rFonts w:eastAsiaTheme="majorEastAsia"/>
                <w:szCs w:val="24"/>
              </w:rPr>
            </w:pP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DEEF2" w14:textId="77777777" w:rsidR="004C0459" w:rsidRDefault="004C0459" w:rsidP="004C0459">
            <w:pPr>
              <w:spacing w:line="200" w:lineRule="exact"/>
              <w:jc w:val="left"/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</w:pPr>
            <w:r>
              <w:rPr>
                <w:rFonts w:ascii="標楷體" w:eastAsia="標楷體" w:hAnsi="標楷體" w:cs="新細明體"/>
                <w:spacing w:val="-8"/>
                <w:w w:val="84"/>
                <w:sz w:val="18"/>
                <w:szCs w:val="18"/>
                <w:lang w:eastAsia="zh-HK"/>
              </w:rPr>
              <w:t>高一高二期末考(28~29)、暑假開始(7/1)</w:t>
            </w:r>
          </w:p>
        </w:tc>
      </w:tr>
    </w:tbl>
    <w:p w14:paraId="6402593C" w14:textId="77777777" w:rsidR="00EE2A76" w:rsidRDefault="000B1A1B">
      <w:pPr>
        <w:ind w:left="-34"/>
        <w:jc w:val="both"/>
      </w:pPr>
      <w:r>
        <w:rPr>
          <w:rFonts w:ascii="標楷體" w:eastAsia="標楷體" w:hAnsi="標楷體"/>
          <w:color w:val="000000"/>
        </w:rPr>
        <w:t>※備註欄可填寫作業、平時測驗、或者相關重大議題融入（所謂重大議題包含：生命教育、性別平等教育、法治教育、人權教育、環保教育、永續發展、多元文化、消費者保護教育、海洋教育等九項）及其他重要活動。</w:t>
      </w:r>
    </w:p>
    <w:sectPr w:rsidR="00EE2A76">
      <w:pgSz w:w="11906" w:h="16838"/>
      <w:pgMar w:top="142" w:right="872" w:bottom="6" w:left="794" w:header="720" w:footer="720" w:gutter="0"/>
      <w:pgNumType w:start="2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C2061" w14:textId="77777777" w:rsidR="000B1A1B" w:rsidRDefault="000B1A1B">
      <w:pPr>
        <w:spacing w:line="240" w:lineRule="auto"/>
      </w:pPr>
      <w:r>
        <w:separator/>
      </w:r>
    </w:p>
  </w:endnote>
  <w:endnote w:type="continuationSeparator" w:id="0">
    <w:p w14:paraId="0155A1AA" w14:textId="77777777" w:rsidR="000B1A1B" w:rsidRDefault="000B1A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4EB02" w14:textId="77777777" w:rsidR="000B1A1B" w:rsidRDefault="000B1A1B">
      <w:pPr>
        <w:spacing w:line="240" w:lineRule="auto"/>
      </w:pPr>
      <w:r>
        <w:ptab w:relativeTo="margin" w:alignment="center" w:leader="none"/>
      </w:r>
      <w:r>
        <w:rPr>
          <w:color w:val="000000"/>
        </w:rPr>
        <w:separator/>
      </w:r>
    </w:p>
  </w:footnote>
  <w:footnote w:type="continuationSeparator" w:id="0">
    <w:p w14:paraId="458CE5D0" w14:textId="77777777" w:rsidR="000B1A1B" w:rsidRDefault="000B1A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A76"/>
    <w:rsid w:val="000B1A1B"/>
    <w:rsid w:val="00157E46"/>
    <w:rsid w:val="001B5EC4"/>
    <w:rsid w:val="00281063"/>
    <w:rsid w:val="003059F3"/>
    <w:rsid w:val="00327883"/>
    <w:rsid w:val="004C0459"/>
    <w:rsid w:val="0057359A"/>
    <w:rsid w:val="006847E3"/>
    <w:rsid w:val="006E0585"/>
    <w:rsid w:val="00750EA5"/>
    <w:rsid w:val="007F7F57"/>
    <w:rsid w:val="00942FA2"/>
    <w:rsid w:val="00D73FDC"/>
    <w:rsid w:val="00EE2A76"/>
    <w:rsid w:val="00FC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4F35"/>
  <w15:docId w15:val="{E1707708-FE45-48B9-8220-C4714A3A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57359A"/>
    <w:pPr>
      <w:tabs>
        <w:tab w:val="left" w:pos="4860"/>
      </w:tabs>
      <w:suppressAutoHyphens/>
      <w:spacing w:line="200" w:lineRule="atLeast"/>
      <w:jc w:val="center"/>
    </w:pPr>
    <w:rPr>
      <w:rFonts w:eastAsia="全真楷書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paragraph" w:styleId="a8">
    <w:name w:val="Block Text"/>
    <w:basedOn w:val="a"/>
    <w:pPr>
      <w:spacing w:line="300" w:lineRule="exact"/>
      <w:ind w:left="113" w:right="113"/>
      <w:textAlignment w:val="auto"/>
    </w:pPr>
    <w:rPr>
      <w:rFonts w:eastAsia="標楷體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	</dc:title>
  <dc:subject/>
  <dc:creator>JUN</dc:creator>
  <cp:lastModifiedBy>李嘉雯</cp:lastModifiedBy>
  <cp:revision>3</cp:revision>
  <cp:lastPrinted>2023-02-10T03:03:00Z</cp:lastPrinted>
  <dcterms:created xsi:type="dcterms:W3CDTF">2023-02-10T03:01:00Z</dcterms:created>
  <dcterms:modified xsi:type="dcterms:W3CDTF">2023-02-10T04:01:00Z</dcterms:modified>
</cp:coreProperties>
</file>